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54D" w:rsidRPr="00734B93" w:rsidRDefault="00F50B90" w:rsidP="00734B93">
      <w:pPr>
        <w:jc w:val="center"/>
        <w:rPr>
          <w:rFonts w:ascii="方正小标宋简体" w:eastAsia="方正小标宋简体" w:hint="eastAsia"/>
          <w:bCs/>
          <w:sz w:val="44"/>
          <w:szCs w:val="44"/>
        </w:rPr>
      </w:pPr>
      <w:r w:rsidRPr="00734B93">
        <w:rPr>
          <w:rFonts w:ascii="方正小标宋简体" w:eastAsia="方正小标宋简体" w:hint="eastAsia"/>
          <w:bCs/>
          <w:sz w:val="44"/>
          <w:szCs w:val="44"/>
        </w:rPr>
        <w:t>澧县一中2023秋季多发病防控方案</w:t>
      </w:r>
    </w:p>
    <w:p w:rsidR="000A054D" w:rsidRPr="00EE2753" w:rsidRDefault="000A054D" w:rsidP="00EE2753">
      <w:pPr>
        <w:ind w:firstLineChars="200" w:firstLine="640"/>
        <w:rPr>
          <w:rFonts w:ascii="仿宋_GB2312" w:eastAsia="仿宋_GB2312" w:hint="eastAsia"/>
          <w:sz w:val="32"/>
          <w:szCs w:val="32"/>
        </w:rPr>
      </w:pPr>
    </w:p>
    <w:p w:rsidR="000A054D" w:rsidRPr="00EE2753" w:rsidRDefault="00F50B90" w:rsidP="00EE2753">
      <w:pPr>
        <w:ind w:firstLineChars="200" w:firstLine="640"/>
        <w:rPr>
          <w:rFonts w:ascii="仿宋_GB2312" w:eastAsia="仿宋_GB2312" w:hint="eastAsia"/>
          <w:sz w:val="32"/>
          <w:szCs w:val="32"/>
        </w:rPr>
      </w:pPr>
      <w:r w:rsidRPr="00EE2753">
        <w:rPr>
          <w:rFonts w:ascii="仿宋_GB2312" w:eastAsia="仿宋_GB2312" w:hint="eastAsia"/>
          <w:sz w:val="32"/>
          <w:szCs w:val="32"/>
        </w:rPr>
        <w:t>当前，正是秋季多发病易发季节，为了确保本校能够及时、有序、高效的应对可能发生的秋季多发病，预防和控制病情在本校的发生和蔓延。保障广大师生员工的身体健康和生命安全。结合本校实际，特制定防控工作方案。</w:t>
      </w:r>
    </w:p>
    <w:p w:rsidR="000A054D" w:rsidRPr="003D6E7C" w:rsidRDefault="00F50B90">
      <w:pPr>
        <w:rPr>
          <w:rFonts w:ascii="仿宋_GB2312" w:eastAsia="仿宋_GB2312" w:hAnsi="宋体" w:hint="eastAsia"/>
          <w:b/>
          <w:sz w:val="32"/>
          <w:szCs w:val="32"/>
        </w:rPr>
      </w:pPr>
      <w:r w:rsidRPr="003D6E7C">
        <w:rPr>
          <w:rFonts w:ascii="仿宋_GB2312" w:eastAsia="仿宋_GB2312" w:hAnsi="宋体" w:hint="eastAsia"/>
          <w:b/>
          <w:sz w:val="32"/>
          <w:szCs w:val="32"/>
        </w:rPr>
        <w:t>一、组织机构</w:t>
      </w:r>
    </w:p>
    <w:p w:rsidR="007C46EB" w:rsidRPr="00EE2753" w:rsidRDefault="007C46EB">
      <w:pPr>
        <w:rPr>
          <w:rFonts w:ascii="仿宋_GB2312" w:eastAsia="仿宋_GB2312" w:hAnsi="宋体" w:hint="eastAsia"/>
          <w:sz w:val="32"/>
          <w:szCs w:val="32"/>
        </w:rPr>
      </w:pPr>
      <w:r w:rsidRPr="00EE2753">
        <w:rPr>
          <w:rFonts w:ascii="仿宋_GB2312" w:eastAsia="仿宋_GB2312" w:hAnsi="宋体" w:hint="eastAsia"/>
          <w:sz w:val="32"/>
          <w:szCs w:val="32"/>
        </w:rPr>
        <w:t>领导小组</w:t>
      </w:r>
    </w:p>
    <w:p w:rsidR="000A054D" w:rsidRPr="00EE2753" w:rsidRDefault="00F50B90">
      <w:pPr>
        <w:rPr>
          <w:rFonts w:ascii="仿宋_GB2312" w:eastAsia="仿宋_GB2312" w:hAnsi="宋体" w:hint="eastAsia"/>
          <w:sz w:val="32"/>
          <w:szCs w:val="32"/>
        </w:rPr>
      </w:pPr>
      <w:r w:rsidRPr="00EE2753">
        <w:rPr>
          <w:rFonts w:ascii="仿宋_GB2312" w:eastAsia="仿宋_GB2312" w:hAnsi="宋体" w:hint="eastAsia"/>
          <w:sz w:val="32"/>
          <w:szCs w:val="32"/>
        </w:rPr>
        <w:t>组长：曾斌</w:t>
      </w:r>
    </w:p>
    <w:p w:rsidR="002A37E1" w:rsidRPr="00EE2753" w:rsidRDefault="00F50B90">
      <w:pPr>
        <w:rPr>
          <w:rFonts w:ascii="仿宋_GB2312" w:eastAsia="仿宋_GB2312" w:hAnsi="宋体" w:hint="eastAsia"/>
          <w:sz w:val="32"/>
          <w:szCs w:val="32"/>
        </w:rPr>
      </w:pPr>
      <w:r w:rsidRPr="00EE2753">
        <w:rPr>
          <w:rFonts w:ascii="仿宋_GB2312" w:eastAsia="仿宋_GB2312" w:hAnsi="宋体" w:hint="eastAsia"/>
          <w:sz w:val="32"/>
          <w:szCs w:val="32"/>
        </w:rPr>
        <w:t>副组长：</w:t>
      </w:r>
      <w:r w:rsidR="007C46EB" w:rsidRPr="00EE2753">
        <w:rPr>
          <w:rFonts w:ascii="仿宋_GB2312" w:eastAsia="仿宋_GB2312" w:hAnsi="宋体" w:hint="eastAsia"/>
          <w:sz w:val="32"/>
          <w:szCs w:val="32"/>
        </w:rPr>
        <w:t>苏武洲</w:t>
      </w:r>
      <w:r w:rsidR="00032A76" w:rsidRPr="00EE2753">
        <w:rPr>
          <w:rFonts w:ascii="仿宋_GB2312" w:eastAsia="仿宋_GB2312" w:hAnsi="宋体" w:hint="eastAsia"/>
          <w:sz w:val="32"/>
          <w:szCs w:val="32"/>
        </w:rPr>
        <w:t xml:space="preserve"> </w:t>
      </w:r>
      <w:r w:rsidRPr="00EE2753">
        <w:rPr>
          <w:rFonts w:ascii="仿宋_GB2312" w:eastAsia="仿宋_GB2312" w:hAnsi="宋体" w:hint="eastAsia"/>
          <w:sz w:val="32"/>
          <w:szCs w:val="32"/>
        </w:rPr>
        <w:t>汪北方</w:t>
      </w:r>
      <w:r w:rsidR="007C46EB" w:rsidRPr="00EE2753">
        <w:rPr>
          <w:rFonts w:ascii="仿宋_GB2312" w:eastAsia="仿宋_GB2312" w:hAnsi="宋体" w:hint="eastAsia"/>
          <w:sz w:val="32"/>
          <w:szCs w:val="32"/>
        </w:rPr>
        <w:t>（分管） 李冰华  汤平   孙昌银</w:t>
      </w:r>
    </w:p>
    <w:p w:rsidR="007C46EB" w:rsidRPr="00EE2753" w:rsidRDefault="00F50B90" w:rsidP="00EE2753">
      <w:pPr>
        <w:ind w:left="1280" w:hangingChars="400" w:hanging="1280"/>
        <w:rPr>
          <w:rFonts w:ascii="仿宋_GB2312" w:eastAsia="仿宋_GB2312" w:hAnsi="宋体" w:hint="eastAsia"/>
          <w:sz w:val="32"/>
          <w:szCs w:val="32"/>
        </w:rPr>
      </w:pPr>
      <w:r w:rsidRPr="00EE2753">
        <w:rPr>
          <w:rFonts w:ascii="仿宋_GB2312" w:eastAsia="仿宋_GB2312" w:hAnsi="宋体" w:hint="eastAsia"/>
          <w:sz w:val="32"/>
          <w:szCs w:val="32"/>
        </w:rPr>
        <w:t>成员：</w:t>
      </w:r>
      <w:r w:rsidR="002A37E1" w:rsidRPr="00EE2753">
        <w:rPr>
          <w:rFonts w:ascii="仿宋_GB2312" w:eastAsia="仿宋_GB2312" w:hAnsi="宋体" w:hint="eastAsia"/>
          <w:sz w:val="32"/>
          <w:szCs w:val="32"/>
        </w:rPr>
        <w:t>辛华东</w:t>
      </w:r>
      <w:r w:rsidR="002F2A88">
        <w:rPr>
          <w:rFonts w:ascii="仿宋_GB2312" w:eastAsia="仿宋_GB2312" w:hAnsi="宋体" w:hint="eastAsia"/>
          <w:sz w:val="32"/>
          <w:szCs w:val="32"/>
        </w:rPr>
        <w:t xml:space="preserve">  </w:t>
      </w:r>
      <w:r w:rsidR="007C46EB" w:rsidRPr="00EE2753">
        <w:rPr>
          <w:rFonts w:ascii="仿宋_GB2312" w:eastAsia="仿宋_GB2312" w:hAnsi="宋体" w:hint="eastAsia"/>
          <w:sz w:val="32"/>
          <w:szCs w:val="32"/>
        </w:rPr>
        <w:t>马积山 吴</w:t>
      </w:r>
      <w:r w:rsidR="002F2A88">
        <w:rPr>
          <w:rFonts w:ascii="仿宋_GB2312" w:eastAsia="仿宋_GB2312" w:hAnsi="宋体" w:hint="eastAsia"/>
          <w:sz w:val="32"/>
          <w:szCs w:val="32"/>
        </w:rPr>
        <w:t xml:space="preserve">  </w:t>
      </w:r>
      <w:r w:rsidR="007C46EB" w:rsidRPr="00EE2753">
        <w:rPr>
          <w:rFonts w:ascii="仿宋_GB2312" w:eastAsia="仿宋_GB2312" w:hAnsi="宋体" w:hint="eastAsia"/>
          <w:sz w:val="32"/>
          <w:szCs w:val="32"/>
        </w:rPr>
        <w:t xml:space="preserve">波  龚平生  谭建文  </w:t>
      </w:r>
      <w:r w:rsidR="000F1885" w:rsidRPr="00EE2753">
        <w:rPr>
          <w:rFonts w:ascii="仿宋_GB2312" w:eastAsia="仿宋_GB2312" w:hAnsi="宋体" w:hint="eastAsia"/>
          <w:sz w:val="32"/>
          <w:szCs w:val="32"/>
        </w:rPr>
        <w:t>何祖军</w:t>
      </w:r>
      <w:r w:rsidR="007C46EB" w:rsidRPr="00EE2753">
        <w:rPr>
          <w:rFonts w:ascii="仿宋_GB2312" w:eastAsia="仿宋_GB2312" w:hAnsi="宋体" w:hint="eastAsia"/>
          <w:sz w:val="32"/>
          <w:szCs w:val="32"/>
        </w:rPr>
        <w:t>雷兴明 陈世喜  杨传模</w:t>
      </w:r>
    </w:p>
    <w:p w:rsidR="007C46EB" w:rsidRPr="00EE2753" w:rsidRDefault="007C46EB" w:rsidP="00EE2753">
      <w:pPr>
        <w:ind w:left="160" w:hangingChars="50" w:hanging="160"/>
        <w:rPr>
          <w:rFonts w:ascii="仿宋_GB2312" w:eastAsia="仿宋_GB2312" w:hAnsi="宋体" w:hint="eastAsia"/>
          <w:sz w:val="32"/>
          <w:szCs w:val="32"/>
        </w:rPr>
      </w:pPr>
      <w:r w:rsidRPr="00EE2753">
        <w:rPr>
          <w:rFonts w:ascii="仿宋_GB2312" w:eastAsia="仿宋_GB2312" w:hAnsi="宋体" w:hint="eastAsia"/>
          <w:sz w:val="32"/>
          <w:szCs w:val="32"/>
        </w:rPr>
        <w:t>工作小组</w:t>
      </w:r>
    </w:p>
    <w:p w:rsidR="007C46EB" w:rsidRPr="00EE2753" w:rsidRDefault="007C46EB" w:rsidP="00EE2753">
      <w:pPr>
        <w:ind w:left="160" w:hangingChars="50" w:hanging="160"/>
        <w:rPr>
          <w:rFonts w:ascii="仿宋_GB2312" w:eastAsia="仿宋_GB2312" w:hAnsi="宋体" w:hint="eastAsia"/>
          <w:sz w:val="32"/>
          <w:szCs w:val="32"/>
        </w:rPr>
      </w:pPr>
      <w:r w:rsidRPr="00EE2753">
        <w:rPr>
          <w:rFonts w:ascii="仿宋_GB2312" w:eastAsia="仿宋_GB2312" w:hAnsi="宋体" w:hint="eastAsia"/>
          <w:sz w:val="32"/>
          <w:szCs w:val="32"/>
        </w:rPr>
        <w:t>组长：辛华东</w:t>
      </w:r>
    </w:p>
    <w:p w:rsidR="00764F35" w:rsidRPr="00EE2753" w:rsidRDefault="007C46EB" w:rsidP="00EE2753">
      <w:pPr>
        <w:ind w:left="160" w:hangingChars="50" w:hanging="160"/>
        <w:rPr>
          <w:rFonts w:ascii="仿宋_GB2312" w:eastAsia="仿宋_GB2312" w:hAnsi="宋体" w:hint="eastAsia"/>
          <w:sz w:val="32"/>
          <w:szCs w:val="32"/>
        </w:rPr>
      </w:pPr>
      <w:r w:rsidRPr="00EE2753">
        <w:rPr>
          <w:rFonts w:ascii="仿宋_GB2312" w:eastAsia="仿宋_GB2312" w:hAnsi="宋体" w:hint="eastAsia"/>
          <w:sz w:val="32"/>
          <w:szCs w:val="32"/>
        </w:rPr>
        <w:t>成员：</w:t>
      </w:r>
      <w:r w:rsidR="00F50B90" w:rsidRPr="00EE2753">
        <w:rPr>
          <w:rFonts w:ascii="仿宋_GB2312" w:eastAsia="仿宋_GB2312" w:hAnsi="宋体" w:hint="eastAsia"/>
          <w:sz w:val="32"/>
          <w:szCs w:val="32"/>
        </w:rPr>
        <w:t>王</w:t>
      </w:r>
      <w:r w:rsidR="002F2A88">
        <w:rPr>
          <w:rFonts w:ascii="仿宋_GB2312" w:eastAsia="仿宋_GB2312" w:hAnsi="宋体" w:hint="eastAsia"/>
          <w:sz w:val="32"/>
          <w:szCs w:val="32"/>
        </w:rPr>
        <w:t xml:space="preserve">  </w:t>
      </w:r>
      <w:r w:rsidR="00F50B90" w:rsidRPr="00EE2753">
        <w:rPr>
          <w:rFonts w:ascii="仿宋_GB2312" w:eastAsia="仿宋_GB2312" w:hAnsi="宋体" w:hint="eastAsia"/>
          <w:sz w:val="32"/>
          <w:szCs w:val="32"/>
        </w:rPr>
        <w:t>贺</w:t>
      </w:r>
      <w:r w:rsidR="002F2A88">
        <w:rPr>
          <w:rFonts w:ascii="仿宋_GB2312" w:eastAsia="仿宋_GB2312" w:hAnsi="宋体" w:hint="eastAsia"/>
          <w:sz w:val="32"/>
          <w:szCs w:val="32"/>
        </w:rPr>
        <w:t xml:space="preserve">  </w:t>
      </w:r>
      <w:r w:rsidR="00764F35" w:rsidRPr="00EE2753">
        <w:rPr>
          <w:rFonts w:ascii="仿宋_GB2312" w:eastAsia="仿宋_GB2312" w:hAnsi="宋体" w:hint="eastAsia"/>
          <w:sz w:val="32"/>
          <w:szCs w:val="32"/>
        </w:rPr>
        <w:t>秦祖秒  张</w:t>
      </w:r>
      <w:r w:rsidR="002F2A88">
        <w:rPr>
          <w:rFonts w:ascii="仿宋_GB2312" w:eastAsia="仿宋_GB2312" w:hAnsi="宋体" w:hint="eastAsia"/>
          <w:sz w:val="32"/>
          <w:szCs w:val="32"/>
        </w:rPr>
        <w:t xml:space="preserve">  </w:t>
      </w:r>
      <w:r w:rsidR="00764F35" w:rsidRPr="00EE2753">
        <w:rPr>
          <w:rFonts w:ascii="仿宋_GB2312" w:eastAsia="仿宋_GB2312" w:hAnsi="宋体" w:hint="eastAsia"/>
          <w:sz w:val="32"/>
          <w:szCs w:val="32"/>
        </w:rPr>
        <w:t xml:space="preserve">锋  </w:t>
      </w:r>
      <w:r w:rsidR="00F50B90" w:rsidRPr="00EE2753">
        <w:rPr>
          <w:rFonts w:ascii="仿宋_GB2312" w:eastAsia="仿宋_GB2312" w:hAnsi="宋体" w:hint="eastAsia"/>
          <w:sz w:val="32"/>
          <w:szCs w:val="32"/>
        </w:rPr>
        <w:t>吕</w:t>
      </w:r>
      <w:r w:rsidR="002F2A88">
        <w:rPr>
          <w:rFonts w:ascii="仿宋_GB2312" w:eastAsia="仿宋_GB2312" w:hAnsi="宋体" w:hint="eastAsia"/>
          <w:sz w:val="32"/>
          <w:szCs w:val="32"/>
        </w:rPr>
        <w:t xml:space="preserve">  </w:t>
      </w:r>
      <w:r w:rsidR="00F50B90" w:rsidRPr="00EE2753">
        <w:rPr>
          <w:rFonts w:ascii="仿宋_GB2312" w:eastAsia="仿宋_GB2312" w:hAnsi="宋体" w:hint="eastAsia"/>
          <w:sz w:val="32"/>
          <w:szCs w:val="32"/>
        </w:rPr>
        <w:t>露</w:t>
      </w:r>
      <w:r w:rsidR="002F2A88">
        <w:rPr>
          <w:rFonts w:ascii="仿宋_GB2312" w:eastAsia="仿宋_GB2312" w:hAnsi="宋体" w:hint="eastAsia"/>
          <w:sz w:val="32"/>
          <w:szCs w:val="32"/>
        </w:rPr>
        <w:t xml:space="preserve">  </w:t>
      </w:r>
      <w:r w:rsidR="00764F35" w:rsidRPr="00EE2753">
        <w:rPr>
          <w:rFonts w:ascii="仿宋_GB2312" w:eastAsia="仿宋_GB2312" w:hAnsi="宋体" w:hint="eastAsia"/>
          <w:sz w:val="32"/>
          <w:szCs w:val="32"/>
        </w:rPr>
        <w:t>孙继范  刘家荣</w:t>
      </w:r>
      <w:r w:rsidR="00F50B90" w:rsidRPr="00EE2753">
        <w:rPr>
          <w:rFonts w:ascii="仿宋_GB2312" w:eastAsia="仿宋_GB2312" w:hAnsi="宋体" w:hint="eastAsia"/>
          <w:sz w:val="32"/>
          <w:szCs w:val="32"/>
        </w:rPr>
        <w:t>各班班主任</w:t>
      </w:r>
    </w:p>
    <w:p w:rsidR="000A054D" w:rsidRPr="00EE2753" w:rsidRDefault="00F50B90">
      <w:pPr>
        <w:rPr>
          <w:rFonts w:ascii="仿宋_GB2312" w:eastAsia="仿宋_GB2312" w:hAnsi="宋体" w:hint="eastAsia"/>
          <w:sz w:val="32"/>
          <w:szCs w:val="32"/>
        </w:rPr>
      </w:pPr>
      <w:r w:rsidRPr="003D6E7C">
        <w:rPr>
          <w:rFonts w:ascii="仿宋_GB2312" w:eastAsia="仿宋_GB2312" w:hAnsi="宋体" w:hint="eastAsia"/>
          <w:b/>
          <w:sz w:val="32"/>
          <w:szCs w:val="32"/>
        </w:rPr>
        <w:t>二、工作原则</w:t>
      </w:r>
    </w:p>
    <w:p w:rsidR="000A054D" w:rsidRPr="00EE2753" w:rsidRDefault="00F50B90" w:rsidP="00EE2753">
      <w:pPr>
        <w:ind w:firstLineChars="200" w:firstLine="640"/>
        <w:rPr>
          <w:rFonts w:ascii="仿宋_GB2312" w:eastAsia="仿宋_GB2312" w:hAnsi="宋体" w:hint="eastAsia"/>
          <w:sz w:val="32"/>
          <w:szCs w:val="32"/>
        </w:rPr>
      </w:pPr>
      <w:r w:rsidRPr="00EE2753">
        <w:rPr>
          <w:rFonts w:ascii="仿宋_GB2312" w:eastAsia="仿宋_GB2312" w:hAnsi="宋体" w:hint="eastAsia"/>
          <w:sz w:val="32"/>
          <w:szCs w:val="32"/>
        </w:rPr>
        <w:t>1、我校多发病防控工作实行预防为主的方针，分级管理，分工负责。</w:t>
      </w:r>
    </w:p>
    <w:p w:rsidR="000A054D" w:rsidRPr="00EE2753" w:rsidRDefault="00F50B90" w:rsidP="00EE2753">
      <w:pPr>
        <w:ind w:firstLineChars="200" w:firstLine="640"/>
        <w:rPr>
          <w:rFonts w:ascii="仿宋_GB2312" w:eastAsia="仿宋_GB2312" w:hAnsi="宋体" w:hint="eastAsia"/>
          <w:sz w:val="32"/>
          <w:szCs w:val="32"/>
        </w:rPr>
      </w:pPr>
      <w:r w:rsidRPr="00EE2753">
        <w:rPr>
          <w:rFonts w:ascii="仿宋_GB2312" w:eastAsia="仿宋_GB2312" w:hAnsi="宋体" w:hint="eastAsia"/>
          <w:sz w:val="32"/>
          <w:szCs w:val="32"/>
        </w:rPr>
        <w:t>2、宣传和普及多发病防控知识，提高广大师生员工的自我保护意识。</w:t>
      </w:r>
    </w:p>
    <w:p w:rsidR="000A054D" w:rsidRPr="00EE2753" w:rsidRDefault="00F50B90" w:rsidP="00EE2753">
      <w:pPr>
        <w:ind w:firstLineChars="200" w:firstLine="640"/>
        <w:rPr>
          <w:rFonts w:ascii="仿宋_GB2312" w:eastAsia="仿宋_GB2312" w:hAnsi="宋体" w:hint="eastAsia"/>
          <w:sz w:val="32"/>
          <w:szCs w:val="32"/>
        </w:rPr>
      </w:pPr>
      <w:r w:rsidRPr="00EE2753">
        <w:rPr>
          <w:rFonts w:ascii="仿宋_GB2312" w:eastAsia="仿宋_GB2312" w:hAnsi="宋体" w:hint="eastAsia"/>
          <w:sz w:val="32"/>
          <w:szCs w:val="32"/>
        </w:rPr>
        <w:t>3、完善疾病报告制度，做到早发现，早治疗，确保疾</w:t>
      </w:r>
      <w:r w:rsidRPr="00EE2753">
        <w:rPr>
          <w:rFonts w:ascii="仿宋_GB2312" w:eastAsia="仿宋_GB2312" w:hAnsi="宋体" w:hint="eastAsia"/>
          <w:sz w:val="32"/>
          <w:szCs w:val="32"/>
        </w:rPr>
        <w:lastRenderedPageBreak/>
        <w:t>病不在学校蔓延。</w:t>
      </w:r>
    </w:p>
    <w:p w:rsidR="000A054D" w:rsidRPr="00EE2753" w:rsidRDefault="00F50B90" w:rsidP="00EE2753">
      <w:pPr>
        <w:ind w:firstLineChars="200" w:firstLine="640"/>
        <w:rPr>
          <w:rFonts w:ascii="仿宋_GB2312" w:eastAsia="仿宋_GB2312" w:hAnsi="宋体" w:hint="eastAsia"/>
          <w:sz w:val="32"/>
          <w:szCs w:val="32"/>
        </w:rPr>
      </w:pPr>
      <w:r w:rsidRPr="00EE2753">
        <w:rPr>
          <w:rFonts w:ascii="仿宋_GB2312" w:eastAsia="仿宋_GB2312" w:hAnsi="宋体" w:hint="eastAsia"/>
          <w:sz w:val="32"/>
          <w:szCs w:val="32"/>
        </w:rPr>
        <w:t>4、加强环境卫生整治，做好“三防”、灭“四害”工作，</w:t>
      </w:r>
    </w:p>
    <w:p w:rsidR="000A054D" w:rsidRPr="00EE2753" w:rsidRDefault="00F50B90" w:rsidP="00EE2753">
      <w:pPr>
        <w:ind w:firstLineChars="200" w:firstLine="640"/>
        <w:rPr>
          <w:rFonts w:ascii="仿宋_GB2312" w:eastAsia="仿宋_GB2312" w:hAnsi="宋体" w:hint="eastAsia"/>
          <w:sz w:val="32"/>
          <w:szCs w:val="32"/>
        </w:rPr>
      </w:pPr>
      <w:r w:rsidRPr="00EE2753">
        <w:rPr>
          <w:rFonts w:ascii="仿宋_GB2312" w:eastAsia="仿宋_GB2312" w:hAnsi="宋体" w:hint="eastAsia"/>
          <w:sz w:val="32"/>
          <w:szCs w:val="32"/>
        </w:rPr>
        <w:t>5、认真晨午检制度，一旦发现发热、咳嗽、咽痛等流感症状的学生，立即通知家长将学生送往医院诊治，及时对学生所在班级所用物品进行消毒。</w:t>
      </w:r>
    </w:p>
    <w:p w:rsidR="000A054D" w:rsidRPr="00EE2753" w:rsidRDefault="00F50B90" w:rsidP="00EE2753">
      <w:pPr>
        <w:ind w:firstLineChars="200" w:firstLine="640"/>
        <w:rPr>
          <w:rFonts w:ascii="仿宋_GB2312" w:eastAsia="仿宋_GB2312" w:hAnsi="宋体" w:hint="eastAsia"/>
          <w:sz w:val="32"/>
          <w:szCs w:val="32"/>
        </w:rPr>
      </w:pPr>
      <w:r w:rsidRPr="00EE2753">
        <w:rPr>
          <w:rFonts w:ascii="仿宋_GB2312" w:eastAsia="仿宋_GB2312" w:hAnsi="宋体" w:hint="eastAsia"/>
          <w:sz w:val="32"/>
          <w:szCs w:val="32"/>
        </w:rPr>
        <w:t>6、加强食堂卫生消毒管理，食具每餐消毒，严禁采购腐烂变质和不新鲜食品，炊事人员持健康证上岗，并做好个人卫生，切实防止病从口入。</w:t>
      </w:r>
    </w:p>
    <w:p w:rsidR="000A054D" w:rsidRPr="00EE2753" w:rsidRDefault="00F50B90" w:rsidP="00EE2753">
      <w:pPr>
        <w:ind w:firstLineChars="200" w:firstLine="640"/>
        <w:rPr>
          <w:rFonts w:ascii="仿宋_GB2312" w:eastAsia="仿宋_GB2312" w:hAnsi="宋体" w:hint="eastAsia"/>
          <w:sz w:val="32"/>
          <w:szCs w:val="32"/>
        </w:rPr>
      </w:pPr>
      <w:r w:rsidRPr="00EE2753">
        <w:rPr>
          <w:rFonts w:ascii="仿宋_GB2312" w:eastAsia="仿宋_GB2312" w:hAnsi="宋体" w:hint="eastAsia"/>
          <w:sz w:val="32"/>
          <w:szCs w:val="32"/>
        </w:rPr>
        <w:t>7、建立有计划的预防接种制度。</w:t>
      </w:r>
    </w:p>
    <w:p w:rsidR="000A054D" w:rsidRPr="003D6E7C" w:rsidRDefault="00F50B90">
      <w:pPr>
        <w:rPr>
          <w:rFonts w:ascii="仿宋_GB2312" w:eastAsia="仿宋_GB2312" w:hAnsi="宋体" w:hint="eastAsia"/>
          <w:b/>
          <w:sz w:val="32"/>
          <w:szCs w:val="32"/>
        </w:rPr>
      </w:pPr>
      <w:r w:rsidRPr="003D6E7C">
        <w:rPr>
          <w:rFonts w:ascii="仿宋_GB2312" w:eastAsia="仿宋_GB2312" w:hAnsi="宋体" w:hint="eastAsia"/>
          <w:b/>
          <w:sz w:val="32"/>
          <w:szCs w:val="32"/>
        </w:rPr>
        <w:t>三、应急措施</w:t>
      </w:r>
    </w:p>
    <w:p w:rsidR="000A054D" w:rsidRPr="00EE2753" w:rsidRDefault="00F50B90" w:rsidP="00EE2753">
      <w:pPr>
        <w:ind w:firstLineChars="200" w:firstLine="640"/>
        <w:rPr>
          <w:rFonts w:ascii="仿宋_GB2312" w:eastAsia="仿宋_GB2312" w:hAnsi="宋体" w:hint="eastAsia"/>
          <w:sz w:val="32"/>
          <w:szCs w:val="32"/>
        </w:rPr>
      </w:pPr>
      <w:r w:rsidRPr="00EE2753">
        <w:rPr>
          <w:rFonts w:ascii="仿宋_GB2312" w:eastAsia="仿宋_GB2312" w:hAnsi="宋体" w:hint="eastAsia"/>
          <w:sz w:val="32"/>
          <w:szCs w:val="32"/>
        </w:rPr>
        <w:t>当学校出现多发病疫情预警时，立即启动应急处理方案，在第一时间内向县疾控中心报告。</w:t>
      </w:r>
    </w:p>
    <w:p w:rsidR="000A054D" w:rsidRPr="00EE2753" w:rsidRDefault="00F50B90">
      <w:pPr>
        <w:numPr>
          <w:ilvl w:val="0"/>
          <w:numId w:val="1"/>
        </w:numPr>
        <w:rPr>
          <w:rFonts w:ascii="仿宋_GB2312" w:eastAsia="仿宋_GB2312" w:hAnsi="宋体" w:hint="eastAsia"/>
          <w:sz w:val="32"/>
          <w:szCs w:val="32"/>
        </w:rPr>
      </w:pPr>
      <w:r w:rsidRPr="00EE2753">
        <w:rPr>
          <w:rFonts w:ascii="仿宋_GB2312" w:eastAsia="仿宋_GB2312" w:hAnsi="宋体" w:hint="eastAsia"/>
          <w:sz w:val="32"/>
          <w:szCs w:val="32"/>
        </w:rPr>
        <w:t>一般发热病人的处理</w:t>
      </w:r>
    </w:p>
    <w:p w:rsidR="000A054D" w:rsidRPr="00EE2753" w:rsidRDefault="00F50B90">
      <w:pPr>
        <w:rPr>
          <w:rFonts w:ascii="仿宋_GB2312" w:eastAsia="仿宋_GB2312" w:hAnsi="宋体" w:hint="eastAsia"/>
          <w:sz w:val="32"/>
          <w:szCs w:val="32"/>
        </w:rPr>
      </w:pPr>
      <w:r w:rsidRPr="00EE2753">
        <w:rPr>
          <w:rFonts w:ascii="仿宋_GB2312" w:eastAsia="仿宋_GB2312" w:hAnsi="宋体" w:hint="eastAsia"/>
          <w:sz w:val="32"/>
          <w:szCs w:val="32"/>
        </w:rPr>
        <w:t>教师、学生在家中出现发热、咳嗽、咽痛等症状，应及时就医，发热病人需退热两天后，且无反复，才能回校上课。</w:t>
      </w:r>
    </w:p>
    <w:p w:rsidR="000A054D" w:rsidRPr="00EE2753" w:rsidRDefault="00F50B90">
      <w:pPr>
        <w:numPr>
          <w:ilvl w:val="0"/>
          <w:numId w:val="1"/>
        </w:numPr>
        <w:rPr>
          <w:rFonts w:ascii="仿宋_GB2312" w:eastAsia="仿宋_GB2312" w:hAnsi="宋体" w:hint="eastAsia"/>
          <w:sz w:val="32"/>
          <w:szCs w:val="32"/>
        </w:rPr>
      </w:pPr>
      <w:r w:rsidRPr="00EE2753">
        <w:rPr>
          <w:rFonts w:ascii="仿宋_GB2312" w:eastAsia="仿宋_GB2312" w:hAnsi="宋体" w:hint="eastAsia"/>
          <w:sz w:val="32"/>
          <w:szCs w:val="32"/>
        </w:rPr>
        <w:t>可疑病人的处理</w:t>
      </w:r>
    </w:p>
    <w:p w:rsidR="000A054D" w:rsidRPr="00EE2753" w:rsidRDefault="00F50B90" w:rsidP="00EE2753">
      <w:pPr>
        <w:numPr>
          <w:ilvl w:val="0"/>
          <w:numId w:val="2"/>
        </w:numPr>
        <w:ind w:firstLineChars="200" w:firstLine="640"/>
        <w:rPr>
          <w:rFonts w:ascii="仿宋_GB2312" w:eastAsia="仿宋_GB2312" w:hAnsi="宋体" w:hint="eastAsia"/>
          <w:sz w:val="32"/>
          <w:szCs w:val="32"/>
        </w:rPr>
      </w:pPr>
      <w:r w:rsidRPr="00EE2753">
        <w:rPr>
          <w:rFonts w:ascii="仿宋_GB2312" w:eastAsia="仿宋_GB2312" w:hAnsi="宋体" w:hint="eastAsia"/>
          <w:sz w:val="32"/>
          <w:szCs w:val="32"/>
        </w:rPr>
        <w:t>发热病人或有其他症状的病人经卫生室认为有传染病疑似病例嫌疑的，第一时间通知家长送医。</w:t>
      </w:r>
    </w:p>
    <w:p w:rsidR="000A054D" w:rsidRPr="00EE2753" w:rsidRDefault="00F50B90" w:rsidP="00EE2753">
      <w:pPr>
        <w:numPr>
          <w:ilvl w:val="0"/>
          <w:numId w:val="2"/>
        </w:numPr>
        <w:ind w:firstLineChars="200" w:firstLine="640"/>
        <w:rPr>
          <w:rFonts w:ascii="仿宋_GB2312" w:eastAsia="仿宋_GB2312" w:hAnsi="宋体" w:hint="eastAsia"/>
          <w:sz w:val="32"/>
          <w:szCs w:val="32"/>
        </w:rPr>
      </w:pPr>
      <w:r w:rsidRPr="00EE2753">
        <w:rPr>
          <w:rFonts w:ascii="仿宋_GB2312" w:eastAsia="仿宋_GB2312" w:hAnsi="宋体" w:hint="eastAsia"/>
          <w:sz w:val="32"/>
          <w:szCs w:val="32"/>
        </w:rPr>
        <w:t>学校对可疑病人所在班级教师及寝室进行消毒。</w:t>
      </w:r>
    </w:p>
    <w:p w:rsidR="000A054D" w:rsidRPr="00EE2753" w:rsidRDefault="00F50B90">
      <w:pPr>
        <w:numPr>
          <w:ilvl w:val="0"/>
          <w:numId w:val="1"/>
        </w:numPr>
        <w:rPr>
          <w:rFonts w:ascii="仿宋_GB2312" w:eastAsia="仿宋_GB2312" w:hAnsi="宋体" w:hint="eastAsia"/>
          <w:sz w:val="32"/>
          <w:szCs w:val="32"/>
        </w:rPr>
      </w:pPr>
      <w:r w:rsidRPr="00EE2753">
        <w:rPr>
          <w:rFonts w:ascii="仿宋_GB2312" w:eastAsia="仿宋_GB2312" w:hAnsi="宋体" w:hint="eastAsia"/>
          <w:sz w:val="32"/>
          <w:szCs w:val="32"/>
        </w:rPr>
        <w:t>传染病人的处理</w:t>
      </w:r>
    </w:p>
    <w:p w:rsidR="000A054D" w:rsidRPr="00EE2753" w:rsidRDefault="00F50B90">
      <w:pPr>
        <w:ind w:firstLine="560"/>
        <w:rPr>
          <w:rFonts w:ascii="仿宋_GB2312" w:eastAsia="仿宋_GB2312" w:hAnsi="宋体" w:hint="eastAsia"/>
          <w:sz w:val="32"/>
          <w:szCs w:val="32"/>
        </w:rPr>
      </w:pPr>
      <w:r w:rsidRPr="00EE2753">
        <w:rPr>
          <w:rFonts w:ascii="仿宋_GB2312" w:eastAsia="仿宋_GB2312" w:hAnsi="宋体" w:hint="eastAsia"/>
          <w:sz w:val="32"/>
          <w:szCs w:val="32"/>
        </w:rPr>
        <w:t>若“疑似病人”被医院正式确诊为传染病患者，学校立即向上级报告，并采取一切有效措施，迅速控制传染源，切</w:t>
      </w:r>
      <w:r w:rsidRPr="00EE2753">
        <w:rPr>
          <w:rFonts w:ascii="仿宋_GB2312" w:eastAsia="仿宋_GB2312" w:hAnsi="宋体" w:hint="eastAsia"/>
          <w:sz w:val="32"/>
          <w:szCs w:val="32"/>
        </w:rPr>
        <w:lastRenderedPageBreak/>
        <w:t>断传染途径，保护易感人群。</w:t>
      </w:r>
    </w:p>
    <w:p w:rsidR="000A054D" w:rsidRPr="003D6E7C" w:rsidRDefault="00F50B90">
      <w:pPr>
        <w:numPr>
          <w:ilvl w:val="0"/>
          <w:numId w:val="3"/>
        </w:numPr>
        <w:rPr>
          <w:rFonts w:ascii="仿宋_GB2312" w:eastAsia="仿宋_GB2312" w:hAnsi="宋体" w:hint="eastAsia"/>
          <w:b/>
          <w:sz w:val="32"/>
          <w:szCs w:val="32"/>
        </w:rPr>
      </w:pPr>
      <w:r w:rsidRPr="003D6E7C">
        <w:rPr>
          <w:rFonts w:ascii="仿宋_GB2312" w:eastAsia="仿宋_GB2312" w:hAnsi="宋体" w:hint="eastAsia"/>
          <w:b/>
          <w:sz w:val="32"/>
          <w:szCs w:val="32"/>
        </w:rPr>
        <w:t>疫情报告</w:t>
      </w:r>
    </w:p>
    <w:p w:rsidR="000A054D" w:rsidRPr="00EE2753" w:rsidRDefault="00F50B90">
      <w:pPr>
        <w:numPr>
          <w:ilvl w:val="0"/>
          <w:numId w:val="4"/>
        </w:numPr>
        <w:rPr>
          <w:rFonts w:ascii="仿宋_GB2312" w:eastAsia="仿宋_GB2312" w:hAnsi="宋体" w:hint="eastAsia"/>
          <w:sz w:val="32"/>
          <w:szCs w:val="32"/>
        </w:rPr>
      </w:pPr>
      <w:r w:rsidRPr="00EE2753">
        <w:rPr>
          <w:rFonts w:ascii="仿宋_GB2312" w:eastAsia="仿宋_GB2312" w:hAnsi="宋体" w:hint="eastAsia"/>
          <w:sz w:val="32"/>
          <w:szCs w:val="32"/>
        </w:rPr>
        <w:t>一旦发现腹泻、呕吐、发热、疱疹病人，应立即向领导汇报，及时送医，并按要求消毒处理。</w:t>
      </w:r>
    </w:p>
    <w:p w:rsidR="000A054D" w:rsidRPr="00EE2753" w:rsidRDefault="00F50B90">
      <w:pPr>
        <w:numPr>
          <w:ilvl w:val="0"/>
          <w:numId w:val="4"/>
        </w:numPr>
        <w:rPr>
          <w:rFonts w:ascii="仿宋_GB2312" w:eastAsia="仿宋_GB2312" w:hAnsi="宋体" w:hint="eastAsia"/>
          <w:sz w:val="32"/>
          <w:szCs w:val="32"/>
        </w:rPr>
      </w:pPr>
      <w:r w:rsidRPr="00EE2753">
        <w:rPr>
          <w:rFonts w:ascii="仿宋_GB2312" w:eastAsia="仿宋_GB2312" w:hAnsi="宋体" w:hint="eastAsia"/>
          <w:sz w:val="32"/>
          <w:szCs w:val="32"/>
        </w:rPr>
        <w:t>班主任每天上、下午巡查班级，坚持晨检制度，做到早发现，早治疗，尽量避免传染病的发生。</w:t>
      </w:r>
    </w:p>
    <w:p w:rsidR="000A054D" w:rsidRPr="001D0BFD" w:rsidRDefault="00F50B90">
      <w:pPr>
        <w:numPr>
          <w:ilvl w:val="0"/>
          <w:numId w:val="3"/>
        </w:numPr>
        <w:rPr>
          <w:rFonts w:ascii="仿宋_GB2312" w:eastAsia="仿宋_GB2312" w:hAnsi="宋体" w:hint="eastAsia"/>
          <w:b/>
          <w:sz w:val="32"/>
          <w:szCs w:val="32"/>
        </w:rPr>
      </w:pPr>
      <w:r w:rsidRPr="001D0BFD">
        <w:rPr>
          <w:rFonts w:ascii="仿宋_GB2312" w:eastAsia="仿宋_GB2312" w:hAnsi="宋体" w:hint="eastAsia"/>
          <w:b/>
          <w:sz w:val="32"/>
          <w:szCs w:val="32"/>
        </w:rPr>
        <w:t>预防物质保障</w:t>
      </w:r>
    </w:p>
    <w:p w:rsidR="000A054D" w:rsidRPr="00EE2753" w:rsidRDefault="00F50B90" w:rsidP="00EE2753">
      <w:pPr>
        <w:ind w:firstLineChars="200" w:firstLine="640"/>
        <w:rPr>
          <w:rFonts w:ascii="仿宋_GB2312" w:eastAsia="仿宋_GB2312" w:hAnsi="宋体" w:hint="eastAsia"/>
          <w:sz w:val="32"/>
          <w:szCs w:val="32"/>
        </w:rPr>
      </w:pPr>
      <w:r w:rsidRPr="00EE2753">
        <w:rPr>
          <w:rFonts w:ascii="仿宋_GB2312" w:eastAsia="仿宋_GB2312" w:hAnsi="宋体" w:hint="eastAsia"/>
          <w:sz w:val="32"/>
          <w:szCs w:val="32"/>
        </w:rPr>
        <w:t>卫生室需备有一定量的基本消毒用品，和预防肠道传染病的口服药物。</w:t>
      </w:r>
    </w:p>
    <w:p w:rsidR="000A054D" w:rsidRPr="00EE2753" w:rsidRDefault="005B35A4">
      <w:pPr>
        <w:ind w:firstLine="560"/>
        <w:rPr>
          <w:rFonts w:ascii="仿宋_GB2312" w:eastAsia="仿宋_GB2312" w:hAnsi="宋体" w:hint="eastAsia"/>
          <w:sz w:val="32"/>
          <w:szCs w:val="32"/>
        </w:rPr>
      </w:pPr>
      <w:r>
        <w:rPr>
          <w:rFonts w:ascii="仿宋_GB2312" w:eastAsia="仿宋_GB2312" w:hAnsi="宋体" w:hint="eastAsia"/>
          <w:sz w:val="32"/>
          <w:szCs w:val="32"/>
        </w:rPr>
        <w:t xml:space="preserve">                                 </w:t>
      </w:r>
      <w:r w:rsidR="00F50B90" w:rsidRPr="00EE2753">
        <w:rPr>
          <w:rFonts w:ascii="仿宋_GB2312" w:eastAsia="仿宋_GB2312" w:hAnsi="宋体" w:hint="eastAsia"/>
          <w:sz w:val="32"/>
          <w:szCs w:val="32"/>
        </w:rPr>
        <w:t>医务室</w:t>
      </w:r>
      <w:bookmarkStart w:id="0" w:name="_GoBack"/>
      <w:bookmarkEnd w:id="0"/>
    </w:p>
    <w:p w:rsidR="000A054D" w:rsidRPr="00EE2753" w:rsidRDefault="00F50B90" w:rsidP="005B35A4">
      <w:pPr>
        <w:ind w:firstLine="560"/>
        <w:rPr>
          <w:rFonts w:ascii="仿宋_GB2312" w:eastAsia="仿宋_GB2312" w:hAnsi="宋体" w:hint="eastAsia"/>
          <w:sz w:val="32"/>
          <w:szCs w:val="32"/>
        </w:rPr>
      </w:pPr>
      <w:r w:rsidRPr="00EE2753">
        <w:rPr>
          <w:rFonts w:ascii="仿宋_GB2312" w:eastAsia="仿宋_GB2312" w:hAnsi="宋体" w:hint="eastAsia"/>
          <w:sz w:val="32"/>
          <w:szCs w:val="32"/>
        </w:rPr>
        <w:t xml:space="preserve"> </w:t>
      </w:r>
      <w:r w:rsidR="005B35A4">
        <w:rPr>
          <w:rFonts w:ascii="仿宋_GB2312" w:eastAsia="仿宋_GB2312" w:hAnsi="宋体" w:hint="eastAsia"/>
          <w:sz w:val="32"/>
          <w:szCs w:val="32"/>
        </w:rPr>
        <w:t xml:space="preserve">                            </w:t>
      </w:r>
      <w:r w:rsidRPr="00EE2753">
        <w:rPr>
          <w:rFonts w:ascii="仿宋_GB2312" w:eastAsia="仿宋_GB2312" w:hAnsi="宋体" w:hint="eastAsia"/>
          <w:sz w:val="32"/>
          <w:szCs w:val="32"/>
        </w:rPr>
        <w:t>2023年</w:t>
      </w:r>
      <w:r w:rsidR="0004675E" w:rsidRPr="00EE2753">
        <w:rPr>
          <w:rFonts w:ascii="仿宋_GB2312" w:eastAsia="仿宋_GB2312" w:hAnsi="宋体" w:hint="eastAsia"/>
          <w:sz w:val="32"/>
          <w:szCs w:val="32"/>
        </w:rPr>
        <w:t>8</w:t>
      </w:r>
      <w:r w:rsidRPr="00EE2753">
        <w:rPr>
          <w:rFonts w:ascii="仿宋_GB2312" w:eastAsia="仿宋_GB2312" w:hAnsi="宋体" w:hint="eastAsia"/>
          <w:sz w:val="32"/>
          <w:szCs w:val="32"/>
        </w:rPr>
        <w:t>月</w:t>
      </w:r>
      <w:r w:rsidR="0004675E" w:rsidRPr="00EE2753">
        <w:rPr>
          <w:rFonts w:ascii="仿宋_GB2312" w:eastAsia="仿宋_GB2312" w:hAnsi="宋体" w:hint="eastAsia"/>
          <w:sz w:val="32"/>
          <w:szCs w:val="32"/>
        </w:rPr>
        <w:t>31</w:t>
      </w:r>
      <w:r w:rsidRPr="00EE2753">
        <w:rPr>
          <w:rFonts w:ascii="仿宋_GB2312" w:eastAsia="仿宋_GB2312" w:hAnsi="宋体" w:hint="eastAsia"/>
          <w:sz w:val="32"/>
          <w:szCs w:val="32"/>
        </w:rPr>
        <w:t>日</w:t>
      </w:r>
    </w:p>
    <w:sectPr w:rsidR="000A054D" w:rsidRPr="00EE2753" w:rsidSect="00A00D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B90" w:rsidRDefault="00F50B90" w:rsidP="002A37E1">
      <w:r>
        <w:separator/>
      </w:r>
    </w:p>
  </w:endnote>
  <w:endnote w:type="continuationSeparator" w:id="1">
    <w:p w:rsidR="00F50B90" w:rsidRDefault="00F50B90" w:rsidP="002A37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B90" w:rsidRDefault="00F50B90" w:rsidP="002A37E1">
      <w:r>
        <w:separator/>
      </w:r>
    </w:p>
  </w:footnote>
  <w:footnote w:type="continuationSeparator" w:id="1">
    <w:p w:rsidR="00F50B90" w:rsidRDefault="00F50B90" w:rsidP="002A37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A1C732"/>
    <w:multiLevelType w:val="singleLevel"/>
    <w:tmpl w:val="95A1C732"/>
    <w:lvl w:ilvl="0">
      <w:start w:val="1"/>
      <w:numFmt w:val="decimal"/>
      <w:suff w:val="nothing"/>
      <w:lvlText w:val="%1、"/>
      <w:lvlJc w:val="left"/>
      <w:pPr>
        <w:ind w:left="420" w:firstLine="0"/>
      </w:pPr>
    </w:lvl>
  </w:abstractNum>
  <w:abstractNum w:abstractNumId="1">
    <w:nsid w:val="C2372792"/>
    <w:multiLevelType w:val="singleLevel"/>
    <w:tmpl w:val="C2372792"/>
    <w:lvl w:ilvl="0">
      <w:start w:val="1"/>
      <w:numFmt w:val="chineseCounting"/>
      <w:suff w:val="nothing"/>
      <w:lvlText w:val="（%1）"/>
      <w:lvlJc w:val="left"/>
      <w:rPr>
        <w:rFonts w:hint="eastAsia"/>
      </w:rPr>
    </w:lvl>
  </w:abstractNum>
  <w:abstractNum w:abstractNumId="2">
    <w:nsid w:val="FD0D64D2"/>
    <w:multiLevelType w:val="singleLevel"/>
    <w:tmpl w:val="FD0D64D2"/>
    <w:lvl w:ilvl="0">
      <w:start w:val="4"/>
      <w:numFmt w:val="chineseCounting"/>
      <w:suff w:val="nothing"/>
      <w:lvlText w:val="%1、"/>
      <w:lvlJc w:val="left"/>
      <w:rPr>
        <w:rFonts w:hint="eastAsia"/>
      </w:rPr>
    </w:lvl>
  </w:abstractNum>
  <w:abstractNum w:abstractNumId="3">
    <w:nsid w:val="734A855A"/>
    <w:multiLevelType w:val="singleLevel"/>
    <w:tmpl w:val="734A855A"/>
    <w:lvl w:ilvl="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mJkZTdhNTQzYzAwZmFiZWE5NDE0MjBjZGFmNzA3MWMifQ=="/>
  </w:docVars>
  <w:rsids>
    <w:rsidRoot w:val="000A054D"/>
    <w:rsid w:val="00032A76"/>
    <w:rsid w:val="0004675E"/>
    <w:rsid w:val="000A054D"/>
    <w:rsid w:val="000D6D91"/>
    <w:rsid w:val="000F1885"/>
    <w:rsid w:val="001D0BFD"/>
    <w:rsid w:val="002644CD"/>
    <w:rsid w:val="002A37E1"/>
    <w:rsid w:val="002B0679"/>
    <w:rsid w:val="002F2A88"/>
    <w:rsid w:val="003D6E7C"/>
    <w:rsid w:val="005B35A4"/>
    <w:rsid w:val="00734B93"/>
    <w:rsid w:val="00764F35"/>
    <w:rsid w:val="007C46EB"/>
    <w:rsid w:val="009233E3"/>
    <w:rsid w:val="00A00DEC"/>
    <w:rsid w:val="00B02380"/>
    <w:rsid w:val="00C24695"/>
    <w:rsid w:val="00E223E5"/>
    <w:rsid w:val="00EE2753"/>
    <w:rsid w:val="00F50B90"/>
    <w:rsid w:val="061F3A76"/>
    <w:rsid w:val="07F47B86"/>
    <w:rsid w:val="10CC691F"/>
    <w:rsid w:val="207F18A6"/>
    <w:rsid w:val="27005C48"/>
    <w:rsid w:val="31F50C79"/>
    <w:rsid w:val="37E564F9"/>
    <w:rsid w:val="3F9C16D5"/>
    <w:rsid w:val="49F033BE"/>
    <w:rsid w:val="4FA44944"/>
    <w:rsid w:val="596C0CB3"/>
    <w:rsid w:val="5F571EF2"/>
    <w:rsid w:val="61FA2BF6"/>
    <w:rsid w:val="6E097F06"/>
    <w:rsid w:val="710870BC"/>
    <w:rsid w:val="7EF54D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0DE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A37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A37E1"/>
    <w:rPr>
      <w:kern w:val="2"/>
      <w:sz w:val="18"/>
      <w:szCs w:val="18"/>
    </w:rPr>
  </w:style>
  <w:style w:type="paragraph" w:styleId="a4">
    <w:name w:val="footer"/>
    <w:basedOn w:val="a"/>
    <w:link w:val="Char0"/>
    <w:rsid w:val="002A37E1"/>
    <w:pPr>
      <w:tabs>
        <w:tab w:val="center" w:pos="4153"/>
        <w:tab w:val="right" w:pos="8306"/>
      </w:tabs>
      <w:snapToGrid w:val="0"/>
      <w:jc w:val="left"/>
    </w:pPr>
    <w:rPr>
      <w:sz w:val="18"/>
      <w:szCs w:val="18"/>
    </w:rPr>
  </w:style>
  <w:style w:type="character" w:customStyle="1" w:styleId="Char0">
    <w:name w:val="页脚 Char"/>
    <w:basedOn w:val="a0"/>
    <w:link w:val="a4"/>
    <w:rsid w:val="002A37E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A37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A37E1"/>
    <w:rPr>
      <w:kern w:val="2"/>
      <w:sz w:val="18"/>
      <w:szCs w:val="18"/>
    </w:rPr>
  </w:style>
  <w:style w:type="paragraph" w:styleId="a4">
    <w:name w:val="footer"/>
    <w:basedOn w:val="a"/>
    <w:link w:val="Char0"/>
    <w:rsid w:val="002A37E1"/>
    <w:pPr>
      <w:tabs>
        <w:tab w:val="center" w:pos="4153"/>
        <w:tab w:val="right" w:pos="8306"/>
      </w:tabs>
      <w:snapToGrid w:val="0"/>
      <w:jc w:val="left"/>
    </w:pPr>
    <w:rPr>
      <w:sz w:val="18"/>
      <w:szCs w:val="18"/>
    </w:rPr>
  </w:style>
  <w:style w:type="character" w:customStyle="1" w:styleId="Char0">
    <w:name w:val="页脚 Char"/>
    <w:basedOn w:val="a0"/>
    <w:link w:val="a4"/>
    <w:rsid w:val="002A37E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880</Words>
  <Characters>120</Characters>
  <Application>Microsoft Office Word</Application>
  <DocSecurity>0</DocSecurity>
  <Lines>1</Lines>
  <Paragraphs>1</Paragraphs>
  <ScaleCrop>false</ScaleCrop>
  <Company/>
  <LinksUpToDate>false</LinksUpToDate>
  <CharactersWithSpaces>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娟</dc:creator>
  <cp:lastModifiedBy>Administrator</cp:lastModifiedBy>
  <cp:revision>22</cp:revision>
  <dcterms:created xsi:type="dcterms:W3CDTF">2023-09-06T01:55:00Z</dcterms:created>
  <dcterms:modified xsi:type="dcterms:W3CDTF">2025-06-24T08:40:00Z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8386064ED31B418A985D00F4285456E9_13</vt:lpwstr>
  </property>
</Properties>
</file>